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093B5DF2" w:rsidR="0061779A" w:rsidRPr="00C84FB4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The audit of accounts for the </w:t>
            </w:r>
            <w:r w:rsidR="00C84FB4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Llan</w:t>
            </w:r>
            <w:r w:rsidR="00D77CC2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fynydd</w:t>
            </w:r>
            <w:r w:rsidR="00C84FB4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 xml:space="preserve"> Community Council</w:t>
            </w:r>
            <w:r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 xml:space="preserve"> for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the year ended 31 March 20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25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has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638606EA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D77CC2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Llan</w:t>
            </w:r>
            <w:r w:rsidR="00D77CC2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fynydd</w:t>
            </w:r>
            <w:r w:rsidR="00C84FB4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 xml:space="preserve"> Community Council</w:t>
            </w:r>
            <w:r w:rsidR="00C84FB4"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5F9B5B55" w:rsidR="0061779A" w:rsidRPr="00F62F7D" w:rsidRDefault="00C84FB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Gaynor Davies ( Clerk)</w:t>
            </w:r>
          </w:p>
          <w:p w14:paraId="36309A29" w14:textId="63F5D33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="00C84FB4">
              <w:rPr>
                <w:rFonts w:asciiTheme="minorHAnsi" w:hAnsiTheme="minorHAnsi" w:cstheme="minorHAnsi"/>
                <w:sz w:val="20"/>
              </w:rPr>
              <w:t>Glynteg, Felindre, Dryslwyn, Carmarthen SA32 8</w:t>
            </w:r>
            <w:r w:rsidR="008241F5">
              <w:rPr>
                <w:rFonts w:asciiTheme="minorHAnsi" w:hAnsiTheme="minorHAnsi" w:cstheme="minorHAnsi"/>
                <w:sz w:val="20"/>
              </w:rPr>
              <w:t>RJ</w:t>
            </w:r>
          </w:p>
          <w:p w14:paraId="0196E101" w14:textId="3A5260F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0EEC576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between (b)____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09:00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am and (b)___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17:00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0C74D1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£____</w:t>
            </w:r>
            <w:r w:rsidR="00C84FB4">
              <w:rPr>
                <w:rFonts w:asciiTheme="minorHAnsi" w:hAnsiTheme="minorHAnsi" w:cstheme="minorHAnsi"/>
                <w:sz w:val="20"/>
              </w:rPr>
              <w:t>xx</w:t>
            </w:r>
            <w:r w:rsidRPr="00F62F7D">
              <w:rPr>
                <w:rFonts w:asciiTheme="minorHAnsi" w:hAnsiTheme="minorHAnsi" w:cstheme="minorHAnsi"/>
                <w:sz w:val="20"/>
              </w:rPr>
              <w:t>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9157A63" w14:textId="21336D6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793C3BD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C84FB4">
              <w:rPr>
                <w:rFonts w:asciiTheme="minorHAnsi" w:hAnsiTheme="minorHAnsi" w:cstheme="minorHAnsi"/>
                <w:sz w:val="20"/>
              </w:rPr>
              <w:t xml:space="preserve"> Gaynor Davies, Clerk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6D4488A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C84FB4">
              <w:rPr>
                <w:rFonts w:asciiTheme="minorHAnsi" w:hAnsiTheme="minorHAnsi" w:cstheme="minorHAnsi"/>
                <w:sz w:val="20"/>
              </w:rPr>
              <w:t xml:space="preserve">  02/01/26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2E2FD28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Mae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archwiliadau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cyfrifon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dros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Cyngor Cymuned </w:t>
            </w:r>
            <w:r w:rsidR="00D77CC2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Llan</w:t>
            </w:r>
            <w:r w:rsidR="00D77CC2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fynydd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gyfer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y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blynydd</w:t>
            </w:r>
            <w:r w:rsidR="008854CB">
              <w:rPr>
                <w:rFonts w:asciiTheme="minorHAnsi" w:hAnsiTheme="minorHAnsi" w:cstheme="minorHAnsi"/>
                <w:color w:val="000000" w:themeColor="text1"/>
                <w:sz w:val="20"/>
              </w:rPr>
              <w:t>yn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Sy’n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gorffen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31 Mawrth 20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25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wedi’u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cwblhau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60924212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Cyngor Cymuned</w:t>
            </w:r>
            <w:r w:rsidR="00D77CC2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 xml:space="preserve"> </w:t>
            </w:r>
            <w:r w:rsidR="00D77CC2" w:rsidRPr="00C84FB4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Llan</w:t>
            </w:r>
            <w:r w:rsidR="00D77CC2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fynydd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6079953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C84FB4">
              <w:rPr>
                <w:rFonts w:asciiTheme="minorHAnsi" w:hAnsiTheme="minorHAnsi" w:cstheme="minorHAnsi"/>
                <w:sz w:val="20"/>
              </w:rPr>
              <w:t xml:space="preserve">      Gaynor Davies , Clerc</w:t>
            </w:r>
          </w:p>
          <w:p w14:paraId="33544792" w14:textId="4881876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="00C84FB4">
              <w:rPr>
                <w:rFonts w:asciiTheme="minorHAnsi" w:hAnsiTheme="minorHAnsi" w:cstheme="minorHAnsi"/>
                <w:sz w:val="20"/>
              </w:rPr>
              <w:t>Glynteg, Felindre, Dryslwyn, Caerfyrddin SA32 8RJ</w:t>
            </w:r>
          </w:p>
          <w:p w14:paraId="434A789E" w14:textId="657EA65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3E4C6F7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hwng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(a)__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09:00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______ (b)_____</w:t>
            </w:r>
            <w:r w:rsidR="00C84FB4"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17:00</w:t>
            </w:r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___ pm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ar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ddydd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Llun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i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ddydd</w:t>
            </w:r>
            <w:proofErr w:type="spellEnd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84FB4">
              <w:rPr>
                <w:rFonts w:asciiTheme="minorHAnsi" w:hAnsiTheme="minorHAnsi" w:cstheme="minorHAnsi"/>
                <w:color w:val="000000" w:themeColor="text1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96B34C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</w:t>
            </w:r>
            <w:r w:rsidR="00C84FB4">
              <w:rPr>
                <w:rFonts w:asciiTheme="minorHAnsi" w:hAnsiTheme="minorHAnsi" w:cstheme="minorHAnsi"/>
                <w:sz w:val="20"/>
              </w:rPr>
              <w:t>xx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42066BE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</w:t>
            </w:r>
            <w:r w:rsidR="00C84FB4">
              <w:rPr>
                <w:rFonts w:asciiTheme="minorHAnsi" w:hAnsiTheme="minorHAnsi" w:cstheme="minorHAnsi"/>
                <w:sz w:val="20"/>
              </w:rPr>
              <w:t>d) Gaynor Davies (</w:t>
            </w:r>
            <w:proofErr w:type="spellStart"/>
            <w:r w:rsidR="00C84FB4">
              <w:rPr>
                <w:rFonts w:asciiTheme="minorHAnsi" w:hAnsiTheme="minorHAnsi" w:cstheme="minorHAnsi"/>
                <w:sz w:val="20"/>
              </w:rPr>
              <w:t>clerc</w:t>
            </w:r>
            <w:proofErr w:type="spellEnd"/>
            <w:r w:rsidR="00C84FB4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B630EC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C84FB4">
              <w:rPr>
                <w:rFonts w:asciiTheme="minorHAnsi" w:hAnsiTheme="minorHAnsi" w:cstheme="minorHAnsi"/>
                <w:sz w:val="20"/>
              </w:rPr>
              <w:t xml:space="preserve">  02/01/26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BF083B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BF083B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BF083B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2EAE770A" w:rsidR="00BF083B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C84FB4">
      <w:rPr>
        <w:b/>
      </w:rPr>
      <w:t>25</w:t>
    </w:r>
  </w:p>
  <w:p w14:paraId="1C3C026A" w14:textId="77777777" w:rsidR="00BF083B" w:rsidRDefault="00BF08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BF083B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BF083B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BF083B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5EAE182E" w:rsidR="00BF083B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C84FB4">
      <w:rPr>
        <w:b/>
      </w:rPr>
      <w:t>25</w:t>
    </w:r>
  </w:p>
  <w:p w14:paraId="21AD827B" w14:textId="77777777" w:rsidR="00BF083B" w:rsidRDefault="00BF08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961684">
    <w:abstractNumId w:val="1"/>
  </w:num>
  <w:num w:numId="2" w16cid:durableId="50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8241F5"/>
    <w:rsid w:val="008854CB"/>
    <w:rsid w:val="00914D0E"/>
    <w:rsid w:val="0093545B"/>
    <w:rsid w:val="00A240ED"/>
    <w:rsid w:val="00AF087C"/>
    <w:rsid w:val="00BF083B"/>
    <w:rsid w:val="00C53820"/>
    <w:rsid w:val="00C84FB4"/>
    <w:rsid w:val="00D77CC2"/>
    <w:rsid w:val="00EC0EC9"/>
    <w:rsid w:val="00ED3029"/>
    <w:rsid w:val="00FA0549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1978</Characters>
  <Application>Microsoft Office Word</Application>
  <DocSecurity>0</DocSecurity>
  <Lines>123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Gaynor Davies</cp:lastModifiedBy>
  <cp:revision>2</cp:revision>
  <dcterms:created xsi:type="dcterms:W3CDTF">2026-01-02T16:04:00Z</dcterms:created>
  <dcterms:modified xsi:type="dcterms:W3CDTF">2026-01-02T16:04:00Z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